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Independent Fiction Novel Study: </w:t>
      </w:r>
      <w:r w:rsidDel="00000000" w:rsidR="00000000" w:rsidRPr="00000000">
        <w:rPr>
          <w:sz w:val="28"/>
          <w:szCs w:val="28"/>
          <w:rtl w:val="0"/>
        </w:rPr>
        <w:t xml:space="preserve">Quarter 1</w:t>
      </w:r>
    </w:p>
    <w:p w:rsidR="00000000" w:rsidDel="00000000" w:rsidP="00000000" w:rsidRDefault="00000000" w:rsidRPr="00000000">
      <w:pPr>
        <w:contextualSpacing w:val="0"/>
        <w:jc w:val="center"/>
      </w:pPr>
      <w:r w:rsidDel="00000000" w:rsidR="00000000" w:rsidRPr="00000000">
        <w:rPr>
          <w:sz w:val="28"/>
          <w:szCs w:val="28"/>
          <w:rtl w:val="0"/>
        </w:rPr>
        <w:t xml:space="preserve">Due Date:  September 23,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Title of the Book and Author: _____________________________________________ (5 Points)</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Genre: _________________________________ (5 Points)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How would you rate this book: </w:t>
        <w:tab/>
        <w:t xml:space="preserve">Easy </w:t>
        <w:tab/>
        <w:tab/>
        <w:t xml:space="preserve">On My Level</w:t>
        <w:tab/>
        <w:tab/>
        <w:t xml:space="preserve">Hard</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6.2: Write the central idea of the novel in 3-4 sentences. (5 Points)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6.6: What is the point of view of the narrator or speaker? Use textual evidence to defend your answer. (5 Points)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6.2: What is the overall theme of the novel? Which events from the novel allowed to draw this conclusion? (5 Points)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6.3: Pick a character and determine if they respond or change due to the events in the novel. Use textual evidence to support your answer. (5 Points)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jc w:val="center"/>
      </w:pPr>
      <w:r w:rsidDel="00000000" w:rsidR="00000000" w:rsidRPr="00000000">
        <w:rPr>
          <w:b w:val="1"/>
          <w:sz w:val="36"/>
          <w:szCs w:val="36"/>
          <w:rtl w:val="0"/>
        </w:rPr>
        <w:t xml:space="preserve">Quarter One Independent Novel Study Project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You select one of the provided activities below and complete it in response to the independent fiction novel that you just read. Make sure that they are stapled to this sheet before turning it in. (70 Points)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sz w:val="24"/>
          <w:szCs w:val="24"/>
        </w:rPr>
      </w:pPr>
      <w:r w:rsidDel="00000000" w:rsidR="00000000" w:rsidRPr="00000000">
        <w:rPr>
          <w:sz w:val="24"/>
          <w:szCs w:val="24"/>
          <w:rtl w:val="0"/>
        </w:rPr>
        <w:t xml:space="preserve">Create a playlist of songs that you think relate to different events or characters in the novel. The playlist must have at least 10 songs. Write 2-3 sentences explaining why you chose each song and how it relates to the story. In addition to the playlist, design and color an album cover that relates to the novel.</w:t>
        <w:br w:type="textWrapping"/>
      </w:r>
    </w:p>
    <w:p w:rsidR="00000000" w:rsidDel="00000000" w:rsidP="00000000" w:rsidRDefault="00000000" w:rsidRPr="00000000">
      <w:pPr>
        <w:numPr>
          <w:ilvl w:val="0"/>
          <w:numId w:val="1"/>
        </w:numPr>
        <w:spacing w:after="0" w:line="240" w:lineRule="auto"/>
        <w:ind w:left="720" w:hanging="360"/>
        <w:contextualSpacing w:val="1"/>
        <w:rPr>
          <w:sz w:val="24"/>
          <w:szCs w:val="24"/>
        </w:rPr>
      </w:pPr>
      <w:r w:rsidDel="00000000" w:rsidR="00000000" w:rsidRPr="00000000">
        <w:rPr>
          <w:sz w:val="24"/>
          <w:szCs w:val="24"/>
          <w:rtl w:val="0"/>
        </w:rPr>
        <w:t xml:space="preserve">Write a letter to the author asking a question about the book. Your letter must be formatted correctly and in a correctly addressed envelope. The letter must be at least 3 paragraphs, and have an introduction, body and conclusion. We will send these to the author, so make sure your spelling and grammar are correct! (If you need help finding the author’s address, your teacher can assist you.) </w:t>
        <w:br w:type="textWrapping"/>
        <w:br w:type="textWrapping"/>
        <w:t xml:space="preserve">In addition to your letter to the author, you must compose a review of the novel for other students to see. Your review must be 2 paragraphs long, explain if you liked the book or not, and cite textual evidence to support your opinions.</w:t>
        <w:br w:type="textWrapping"/>
      </w:r>
    </w:p>
    <w:p w:rsidR="00000000" w:rsidDel="00000000" w:rsidP="00000000" w:rsidRDefault="00000000" w:rsidRPr="00000000">
      <w:pPr>
        <w:numPr>
          <w:ilvl w:val="0"/>
          <w:numId w:val="1"/>
        </w:numPr>
        <w:spacing w:after="0" w:line="240" w:lineRule="auto"/>
        <w:ind w:left="720" w:hanging="360"/>
        <w:contextualSpacing w:val="1"/>
        <w:rPr>
          <w:sz w:val="24"/>
          <w:szCs w:val="24"/>
        </w:rPr>
      </w:pPr>
      <w:r w:rsidDel="00000000" w:rsidR="00000000" w:rsidRPr="00000000">
        <w:rPr>
          <w:sz w:val="24"/>
          <w:szCs w:val="24"/>
          <w:rtl w:val="0"/>
        </w:rPr>
        <w:t xml:space="preserve">Create a “bulletin board” that one of the main characters could have in their house. Make sure that you display things they like, quotes, pictures, mementos, etc. You must have a minimum of 10 items.  It does not need to be done on a bulletin board, but it should be on a poster.  Describe each piece with 2-3 sentences on the back of the board. </w:t>
        <w:br w:type="textWrapping"/>
      </w:r>
    </w:p>
    <w:p w:rsidR="00000000" w:rsidDel="00000000" w:rsidP="00000000" w:rsidRDefault="00000000" w:rsidRPr="00000000">
      <w:pPr>
        <w:contextualSpacing w:val="0"/>
      </w:pPr>
      <w:r w:rsidDel="00000000" w:rsidR="00000000" w:rsidRPr="00000000">
        <w:rPr>
          <w:sz w:val="20"/>
          <w:szCs w:val="20"/>
          <w:rtl w:val="0"/>
        </w:rPr>
        <w:t xml:space="preserve">Rubric</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u w:val="single"/>
                <w:rtl w:val="0"/>
              </w:rPr>
              <w:t xml:space="preserve">Criteria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u w:val="single"/>
                <w:rtl w:val="0"/>
              </w:rPr>
              <w:t xml:space="preserve">Possible 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u w:val="single"/>
                <w:rtl w:val="0"/>
              </w:rPr>
              <w:t xml:space="preserve">Student’s Point 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Product shows that the student has read the novel and has in depth knowledge of the characters and the plot.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48"/>
                <w:szCs w:val="48"/>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sz w:val="20"/>
                <w:szCs w:val="20"/>
                <w:rtl w:val="0"/>
              </w:rPr>
              <w:t xml:space="preserve">Product address all parts of the project prompt.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48"/>
                <w:szCs w:val="48"/>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The student’s work is written in complete sentences and displays correct grammar and mechanics.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48"/>
                <w:szCs w:val="48"/>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sz w:val="22"/>
        <w:szCs w:val="22"/>
        <w:rtl w:val="0"/>
      </w:rPr>
      <w:t xml:space="preserve">Name: _____________________ </w:t>
      <w:tab/>
      <w:tab/>
      <w:t xml:space="preserve">Date:___________</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